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9" w:rsidRDefault="00CB7031">
      <w:r>
        <w:rPr>
          <w:rFonts w:hint="eastAsia"/>
        </w:rPr>
        <w:t>（様式第３号）</w:t>
      </w:r>
    </w:p>
    <w:p w:rsidR="00CB7031" w:rsidRDefault="00CB7031"/>
    <w:p w:rsidR="00CB7031" w:rsidRPr="00CB7031" w:rsidRDefault="00CB7031" w:rsidP="00CB7031">
      <w:pPr>
        <w:jc w:val="center"/>
        <w:rPr>
          <w:sz w:val="28"/>
          <w:szCs w:val="28"/>
        </w:rPr>
      </w:pPr>
      <w:r w:rsidRPr="00CB7031">
        <w:rPr>
          <w:rFonts w:hint="eastAsia"/>
          <w:sz w:val="28"/>
          <w:szCs w:val="28"/>
        </w:rPr>
        <w:t>事業計画書</w:t>
      </w:r>
    </w:p>
    <w:p w:rsidR="00CB7031" w:rsidRDefault="00CB7031"/>
    <w:p w:rsidR="00CB7031" w:rsidRDefault="00CB7031">
      <w:r>
        <w:rPr>
          <w:rFonts w:hint="eastAsia"/>
        </w:rPr>
        <w:t>□以下の項目について事業計画を記載すること</w:t>
      </w:r>
    </w:p>
    <w:p w:rsidR="00CB7031" w:rsidRDefault="00CB7031">
      <w:r>
        <w:rPr>
          <w:rFonts w:hint="eastAsia"/>
        </w:rPr>
        <w:t>□事業計画書については任意様式とする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5"/>
      </w:tblGrid>
      <w:tr w:rsidR="00CB7031" w:rsidTr="00CB7031">
        <w:tc>
          <w:tcPr>
            <w:tcW w:w="9665" w:type="dxa"/>
          </w:tcPr>
          <w:p w:rsidR="006F2815" w:rsidRDefault="006F2815" w:rsidP="006F2815">
            <w:pPr>
              <w:ind w:leftChars="100" w:left="243"/>
            </w:pPr>
          </w:p>
          <w:p w:rsidR="00CB7031" w:rsidRDefault="005E3B00" w:rsidP="006F2815">
            <w:pPr>
              <w:ind w:leftChars="100" w:left="243"/>
            </w:pPr>
            <w:r>
              <w:rPr>
                <w:rFonts w:hint="eastAsia"/>
              </w:rPr>
              <w:t>１　実施体制図（事業の取組体制にかかる</w:t>
            </w:r>
            <w:r w:rsidR="00CB7031">
              <w:rPr>
                <w:rFonts w:hint="eastAsia"/>
              </w:rPr>
              <w:t>人員配置など）</w:t>
            </w:r>
          </w:p>
          <w:p w:rsidR="00CB7031" w:rsidRDefault="00CB7031" w:rsidP="00654386">
            <w:pPr>
              <w:ind w:leftChars="100" w:left="486" w:hangingChars="100" w:hanging="243"/>
            </w:pPr>
          </w:p>
          <w:p w:rsidR="00361416" w:rsidRDefault="00361416" w:rsidP="006878DB">
            <w:pPr>
              <w:ind w:leftChars="100" w:left="486" w:hangingChars="100" w:hanging="243"/>
            </w:pPr>
            <w:r>
              <w:rPr>
                <w:rFonts w:hint="eastAsia"/>
              </w:rPr>
              <w:t>２　事業スケジュール</w:t>
            </w:r>
            <w:r w:rsidR="006878DB">
              <w:rPr>
                <w:rFonts w:hint="eastAsia"/>
              </w:rPr>
              <w:t>（効率的で適切な事業スケジュールの作成）</w:t>
            </w:r>
          </w:p>
          <w:p w:rsidR="00361416" w:rsidRDefault="00361416" w:rsidP="00654386">
            <w:pPr>
              <w:ind w:leftChars="100" w:left="486" w:hangingChars="100" w:hanging="243"/>
            </w:pPr>
          </w:p>
          <w:p w:rsidR="00CB7031" w:rsidRDefault="00D567B6" w:rsidP="00654386">
            <w:pPr>
              <w:ind w:leftChars="100" w:left="486" w:hangingChars="100" w:hanging="243"/>
            </w:pPr>
            <w:r>
              <w:rPr>
                <w:rFonts w:hint="eastAsia"/>
              </w:rPr>
              <w:t>３</w:t>
            </w:r>
            <w:r w:rsidR="007D7C0A">
              <w:rPr>
                <w:rFonts w:hint="eastAsia"/>
              </w:rPr>
              <w:t xml:space="preserve">　</w:t>
            </w:r>
            <w:r w:rsidR="005E3B00">
              <w:rPr>
                <w:rFonts w:hint="eastAsia"/>
              </w:rPr>
              <w:t>施工</w:t>
            </w:r>
            <w:r w:rsidR="007D7C0A">
              <w:rPr>
                <w:rFonts w:hint="eastAsia"/>
              </w:rPr>
              <w:t>（</w:t>
            </w:r>
            <w:r w:rsidR="005E3B00">
              <w:rPr>
                <w:rFonts w:hint="eastAsia"/>
              </w:rPr>
              <w:t>機器の規格・設置工法・</w:t>
            </w:r>
            <w:r w:rsidR="009C0642">
              <w:rPr>
                <w:rFonts w:hint="eastAsia"/>
              </w:rPr>
              <w:t>範囲設定</w:t>
            </w:r>
            <w:r w:rsidR="00BE199E">
              <w:rPr>
                <w:rFonts w:hint="eastAsia"/>
              </w:rPr>
              <w:t>など</w:t>
            </w:r>
            <w:r w:rsidR="00CB7031">
              <w:rPr>
                <w:rFonts w:hint="eastAsia"/>
              </w:rPr>
              <w:t>）</w:t>
            </w:r>
          </w:p>
          <w:p w:rsidR="00CB7031" w:rsidRPr="009C0642" w:rsidRDefault="00CB7031" w:rsidP="00654386">
            <w:pPr>
              <w:ind w:leftChars="100" w:left="486" w:hangingChars="100" w:hanging="243"/>
              <w:rPr>
                <w:rFonts w:hint="eastAsia"/>
              </w:rPr>
            </w:pPr>
          </w:p>
          <w:p w:rsidR="005E3B00" w:rsidRDefault="005E3B00" w:rsidP="00654386">
            <w:pPr>
              <w:ind w:leftChars="100" w:left="486" w:hangingChars="100" w:hanging="243"/>
              <w:rPr>
                <w:rFonts w:hint="eastAsia"/>
              </w:rPr>
            </w:pPr>
            <w:r>
              <w:rPr>
                <w:rFonts w:hint="eastAsia"/>
              </w:rPr>
              <w:t>４　動作環境（接続時間・</w:t>
            </w:r>
            <w:r w:rsidR="009C0642">
              <w:rPr>
                <w:rFonts w:hint="eastAsia"/>
              </w:rPr>
              <w:t>対応OS・エントリ画面・気象環境対応・災害時動作など</w:t>
            </w:r>
            <w:r>
              <w:rPr>
                <w:rFonts w:hint="eastAsia"/>
              </w:rPr>
              <w:t>）</w:t>
            </w:r>
          </w:p>
          <w:p w:rsidR="005E3B00" w:rsidRPr="009C0642" w:rsidRDefault="005E3B00" w:rsidP="00654386">
            <w:pPr>
              <w:ind w:leftChars="100" w:left="486" w:hangingChars="100" w:hanging="243"/>
            </w:pPr>
          </w:p>
          <w:p w:rsidR="00842EA3" w:rsidRPr="00656EDD" w:rsidRDefault="005E3B00" w:rsidP="004E3DFB">
            <w:pPr>
              <w:ind w:leftChars="100" w:left="486" w:hangingChars="100" w:hanging="243"/>
            </w:pPr>
            <w:r>
              <w:rPr>
                <w:rFonts w:hint="eastAsia"/>
              </w:rPr>
              <w:t>５</w:t>
            </w:r>
            <w:r w:rsidR="00CB70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認証システム</w:t>
            </w:r>
            <w:r w:rsidR="00842EA3">
              <w:rPr>
                <w:rFonts w:hint="eastAsia"/>
              </w:rPr>
              <w:t>（</w:t>
            </w:r>
            <w:r>
              <w:rPr>
                <w:rFonts w:hint="eastAsia"/>
              </w:rPr>
              <w:t>規格・対応言語</w:t>
            </w:r>
            <w:r w:rsidR="00361416">
              <w:rPr>
                <w:rFonts w:hint="eastAsia"/>
              </w:rPr>
              <w:t>・</w:t>
            </w:r>
            <w:r>
              <w:rPr>
                <w:rFonts w:hint="eastAsia"/>
              </w:rPr>
              <w:t>セキュリティ・これまでのネットワーク構築実績</w:t>
            </w:r>
            <w:r w:rsidR="004E3DFB">
              <w:rPr>
                <w:rFonts w:hint="eastAsia"/>
              </w:rPr>
              <w:t>・</w:t>
            </w:r>
            <w:r w:rsidR="0065362A" w:rsidRPr="0065362A">
              <w:rPr>
                <w:rFonts w:hint="eastAsia"/>
              </w:rPr>
              <w:t>エリア内既存設備との認証システムの互換性の可否など）</w:t>
            </w:r>
          </w:p>
          <w:p w:rsidR="0065362A" w:rsidRPr="004E3DFB" w:rsidRDefault="0065362A" w:rsidP="00654386">
            <w:pPr>
              <w:ind w:leftChars="100" w:left="486" w:hangingChars="100" w:hanging="243"/>
              <w:rPr>
                <w:rFonts w:hint="eastAsia"/>
              </w:rPr>
            </w:pPr>
          </w:p>
          <w:p w:rsidR="00842EA3" w:rsidRDefault="004E3DFB" w:rsidP="00654386">
            <w:pPr>
              <w:ind w:leftChars="100" w:left="486" w:hangingChars="100" w:hanging="243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842EA3">
              <w:rPr>
                <w:rFonts w:hint="eastAsia"/>
              </w:rPr>
              <w:t xml:space="preserve">　</w:t>
            </w:r>
            <w:r w:rsidR="005E3B00">
              <w:rPr>
                <w:rFonts w:hint="eastAsia"/>
              </w:rPr>
              <w:t>利用者情報</w:t>
            </w:r>
            <w:r>
              <w:rPr>
                <w:rFonts w:hint="eastAsia"/>
              </w:rPr>
              <w:t>の活用</w:t>
            </w:r>
            <w:r w:rsidR="00BE199E">
              <w:rPr>
                <w:rFonts w:hint="eastAsia"/>
              </w:rPr>
              <w:t>（</w:t>
            </w:r>
            <w:r w:rsidR="005E3B00">
              <w:rPr>
                <w:rFonts w:hint="eastAsia"/>
              </w:rPr>
              <w:t>利用者属性・利用者動線・検索ワード・閲覧ページ</w:t>
            </w:r>
            <w:r w:rsidR="00361416">
              <w:rPr>
                <w:rFonts w:hint="eastAsia"/>
              </w:rPr>
              <w:t>など</w:t>
            </w:r>
            <w:r w:rsidR="00BE199E">
              <w:rPr>
                <w:rFonts w:hint="eastAsia"/>
              </w:rPr>
              <w:t>）</w:t>
            </w:r>
          </w:p>
          <w:p w:rsidR="0065362A" w:rsidRPr="004E3DFB" w:rsidRDefault="0065362A" w:rsidP="00654386">
            <w:pPr>
              <w:ind w:leftChars="100" w:left="486" w:hangingChars="100" w:hanging="243"/>
              <w:rPr>
                <w:rFonts w:hint="eastAsia"/>
              </w:rPr>
            </w:pPr>
            <w:bookmarkStart w:id="0" w:name="_GoBack"/>
            <w:bookmarkEnd w:id="0"/>
          </w:p>
          <w:p w:rsidR="0065362A" w:rsidRDefault="004E3DFB" w:rsidP="00654386">
            <w:pPr>
              <w:ind w:leftChars="100" w:left="486" w:hangingChars="100" w:hanging="243"/>
            </w:pPr>
            <w:r>
              <w:rPr>
                <w:rFonts w:hint="eastAsia"/>
              </w:rPr>
              <w:t>７</w:t>
            </w:r>
            <w:r w:rsidR="0065362A">
              <w:rPr>
                <w:rFonts w:hint="eastAsia"/>
              </w:rPr>
              <w:t xml:space="preserve">　運用（利用可能エリアである旨を示す掲示</w:t>
            </w:r>
            <w:r w:rsidR="0079614F">
              <w:rPr>
                <w:rFonts w:hint="eastAsia"/>
              </w:rPr>
              <w:t>および告知媒体の作成</w:t>
            </w:r>
            <w:r w:rsidR="0065362A">
              <w:rPr>
                <w:rFonts w:hint="eastAsia"/>
              </w:rPr>
              <w:t>、接続の不具合、機器の故障等などにおける対応</w:t>
            </w:r>
            <w:r w:rsidR="0079614F">
              <w:rPr>
                <w:rFonts w:hint="eastAsia"/>
              </w:rPr>
              <w:t>、対応言語増加対応など</w:t>
            </w:r>
            <w:r w:rsidR="0065362A">
              <w:rPr>
                <w:rFonts w:hint="eastAsia"/>
              </w:rPr>
              <w:t>）</w:t>
            </w:r>
          </w:p>
          <w:p w:rsidR="00656EDD" w:rsidRPr="0065362A" w:rsidRDefault="00656EDD" w:rsidP="00BE199E"/>
          <w:p w:rsidR="00842EA3" w:rsidRDefault="004E3DFB" w:rsidP="00656EDD">
            <w:pPr>
              <w:ind w:leftChars="100" w:left="486" w:hangingChars="100" w:hanging="243"/>
            </w:pPr>
            <w:r>
              <w:rPr>
                <w:rFonts w:hint="eastAsia"/>
              </w:rPr>
              <w:t>８</w:t>
            </w:r>
            <w:r w:rsidR="00656EDD">
              <w:rPr>
                <w:rFonts w:hint="eastAsia"/>
              </w:rPr>
              <w:t xml:space="preserve">　</w:t>
            </w:r>
            <w:r w:rsidR="006878DB">
              <w:rPr>
                <w:rFonts w:hint="eastAsia"/>
              </w:rPr>
              <w:t>事務経費の執行</w:t>
            </w:r>
            <w:r w:rsidR="00D567B6">
              <w:rPr>
                <w:rFonts w:hint="eastAsia"/>
              </w:rPr>
              <w:t>（見積金額、経費の配分など事務経費の効率的な執行）</w:t>
            </w:r>
            <w:r w:rsidR="00BE199E">
              <w:rPr>
                <w:rFonts w:hint="eastAsia"/>
              </w:rPr>
              <w:t xml:space="preserve">　</w:t>
            </w:r>
          </w:p>
          <w:p w:rsidR="006F2815" w:rsidRDefault="006F2815" w:rsidP="00BE199E">
            <w:pPr>
              <w:ind w:leftChars="100" w:left="486" w:hangingChars="100" w:hanging="243"/>
            </w:pPr>
          </w:p>
        </w:tc>
      </w:tr>
    </w:tbl>
    <w:p w:rsidR="00CB7031" w:rsidRDefault="00CB7031"/>
    <w:sectPr w:rsidR="00CB7031" w:rsidSect="00CB7031">
      <w:pgSz w:w="11906" w:h="16838" w:code="9"/>
      <w:pgMar w:top="1247" w:right="1021" w:bottom="1247" w:left="1418" w:header="851" w:footer="992" w:gutter="0"/>
      <w:cols w:space="425"/>
      <w:docGrid w:type="linesAndChars" w:linePitch="434" w:charSpace="4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93" w:rsidRDefault="001B4993" w:rsidP="00361416">
      <w:r>
        <w:separator/>
      </w:r>
    </w:p>
  </w:endnote>
  <w:endnote w:type="continuationSeparator" w:id="0">
    <w:p w:rsidR="001B4993" w:rsidRDefault="001B4993" w:rsidP="003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93" w:rsidRDefault="001B4993" w:rsidP="00361416">
      <w:r>
        <w:separator/>
      </w:r>
    </w:p>
  </w:footnote>
  <w:footnote w:type="continuationSeparator" w:id="0">
    <w:p w:rsidR="001B4993" w:rsidRDefault="001B4993" w:rsidP="0036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29"/>
    <w:rsid w:val="00035BCD"/>
    <w:rsid w:val="00112892"/>
    <w:rsid w:val="001B4993"/>
    <w:rsid w:val="00333A29"/>
    <w:rsid w:val="00361416"/>
    <w:rsid w:val="004E3DFB"/>
    <w:rsid w:val="0051224D"/>
    <w:rsid w:val="0055075D"/>
    <w:rsid w:val="005521D7"/>
    <w:rsid w:val="005E3B00"/>
    <w:rsid w:val="0065362A"/>
    <w:rsid w:val="00654386"/>
    <w:rsid w:val="00656EDD"/>
    <w:rsid w:val="006878DB"/>
    <w:rsid w:val="00687EFA"/>
    <w:rsid w:val="006F2815"/>
    <w:rsid w:val="0079614F"/>
    <w:rsid w:val="007D7C0A"/>
    <w:rsid w:val="007E1759"/>
    <w:rsid w:val="00842EA3"/>
    <w:rsid w:val="009C0642"/>
    <w:rsid w:val="00A13095"/>
    <w:rsid w:val="00B81DE1"/>
    <w:rsid w:val="00BE199E"/>
    <w:rsid w:val="00BE7C1E"/>
    <w:rsid w:val="00C15036"/>
    <w:rsid w:val="00C16E01"/>
    <w:rsid w:val="00C35032"/>
    <w:rsid w:val="00C37B8E"/>
    <w:rsid w:val="00CB39B9"/>
    <w:rsid w:val="00CB7031"/>
    <w:rsid w:val="00D567B6"/>
    <w:rsid w:val="00D83EC8"/>
    <w:rsid w:val="00DE2B29"/>
    <w:rsid w:val="00DE3456"/>
    <w:rsid w:val="00E94F2C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416"/>
  </w:style>
  <w:style w:type="paragraph" w:styleId="a6">
    <w:name w:val="footer"/>
    <w:basedOn w:val="a"/>
    <w:link w:val="a7"/>
    <w:uiPriority w:val="99"/>
    <w:unhideWhenUsed/>
    <w:rsid w:val="0036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416"/>
  </w:style>
  <w:style w:type="paragraph" w:styleId="a8">
    <w:name w:val="Balloon Text"/>
    <w:basedOn w:val="a"/>
    <w:link w:val="a9"/>
    <w:uiPriority w:val="99"/>
    <w:semiHidden/>
    <w:unhideWhenUsed/>
    <w:rsid w:val="0068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8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1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416"/>
  </w:style>
  <w:style w:type="paragraph" w:styleId="a6">
    <w:name w:val="footer"/>
    <w:basedOn w:val="a"/>
    <w:link w:val="a7"/>
    <w:uiPriority w:val="99"/>
    <w:unhideWhenUsed/>
    <w:rsid w:val="0036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416"/>
  </w:style>
  <w:style w:type="paragraph" w:styleId="a8">
    <w:name w:val="Balloon Text"/>
    <w:basedOn w:val="a"/>
    <w:link w:val="a9"/>
    <w:uiPriority w:val="99"/>
    <w:semiHidden/>
    <w:unhideWhenUsed/>
    <w:rsid w:val="00687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2017-04-24T02:42:00Z</cp:lastPrinted>
  <dcterms:created xsi:type="dcterms:W3CDTF">2017-05-01T03:50:00Z</dcterms:created>
  <dcterms:modified xsi:type="dcterms:W3CDTF">2017-05-01T10:01:00Z</dcterms:modified>
</cp:coreProperties>
</file>